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CD41" w14:textId="6553DD1B" w:rsidR="00454445" w:rsidRPr="00461CD5" w:rsidRDefault="1375FEFC" w:rsidP="00380ED9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nl-NL"/>
        </w:rPr>
      </w:pPr>
      <w:r w:rsidRPr="00380ED9">
        <w:rPr>
          <w:rFonts w:ascii="Arial" w:eastAsia="Arial" w:hAnsi="Arial" w:cs="Arial"/>
          <w:b/>
          <w:sz w:val="28"/>
          <w:szCs w:val="20"/>
          <w:lang w:eastAsia="nl-NL"/>
        </w:rPr>
        <w:t>Groep</w:t>
      </w:r>
      <w:r w:rsidR="00380ED9">
        <w:rPr>
          <w:rFonts w:ascii="Arial" w:eastAsia="Arial" w:hAnsi="Arial" w:cs="Arial"/>
          <w:b/>
          <w:sz w:val="28"/>
          <w:szCs w:val="20"/>
          <w:lang w:eastAsia="nl-NL"/>
        </w:rPr>
        <w:t>en</w:t>
      </w:r>
      <w:r w:rsidRPr="00380ED9">
        <w:rPr>
          <w:rFonts w:ascii="Arial" w:eastAsia="Arial" w:hAnsi="Arial" w:cs="Arial"/>
          <w:b/>
          <w:sz w:val="28"/>
          <w:szCs w:val="20"/>
          <w:lang w:eastAsia="nl-NL"/>
        </w:rPr>
        <w:t xml:space="preserve"> 1/2</w:t>
      </w:r>
      <w:r w:rsidR="00454445" w:rsidRPr="00380ED9">
        <w:rPr>
          <w:b/>
          <w:sz w:val="32"/>
        </w:rPr>
        <w:br/>
      </w:r>
      <w:r w:rsidR="537FCDCC" w:rsidRPr="65A5CEE3">
        <w:rPr>
          <w:rFonts w:ascii="Arial" w:eastAsia="Arial" w:hAnsi="Arial" w:cs="Arial"/>
          <w:sz w:val="20"/>
          <w:szCs w:val="20"/>
          <w:lang w:eastAsia="nl-NL"/>
        </w:rPr>
        <w:t xml:space="preserve">In de groep van uw kind komen naar aanleiding van de </w:t>
      </w:r>
      <w:r w:rsidR="00380ED9">
        <w:rPr>
          <w:rFonts w:ascii="Arial" w:eastAsia="Arial" w:hAnsi="Arial" w:cs="Arial"/>
          <w:sz w:val="20"/>
          <w:szCs w:val="20"/>
          <w:lang w:eastAsia="nl-NL"/>
        </w:rPr>
        <w:t>lessen Kriebels in je Buik</w:t>
      </w:r>
      <w:r w:rsidR="537FCDCC" w:rsidRPr="65A5CEE3">
        <w:rPr>
          <w:rFonts w:ascii="Arial" w:eastAsia="Arial" w:hAnsi="Arial" w:cs="Arial"/>
          <w:sz w:val="20"/>
          <w:szCs w:val="20"/>
          <w:lang w:eastAsia="nl-NL"/>
        </w:rPr>
        <w:t xml:space="preserve"> de volgende onderwerpen aan bod:</w:t>
      </w:r>
      <w:r w:rsidR="00454445">
        <w:br/>
      </w:r>
      <w:r w:rsidR="00454445">
        <w:br/>
      </w:r>
      <w:r w:rsidR="00454445" w:rsidRPr="65A5CEE3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 xml:space="preserve">             </w:t>
      </w:r>
      <w:r w:rsidR="00454445" w:rsidRPr="65A5CEE3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nl-NL"/>
        </w:rPr>
        <w:t xml:space="preserve">- </w:t>
      </w:r>
      <w:r w:rsidR="00461CD5" w:rsidRPr="65A5CEE3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nl-NL"/>
        </w:rPr>
        <w:t>L</w:t>
      </w:r>
      <w:r w:rsidR="00454445" w:rsidRPr="65A5CEE3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nl-NL"/>
        </w:rPr>
        <w:t>ichamelijke ontwikkeling en zelfbeeld</w:t>
      </w:r>
      <w:bookmarkStart w:id="0" w:name="_GoBack"/>
      <w:bookmarkEnd w:id="0"/>
    </w:p>
    <w:p w14:paraId="0EEE164D" w14:textId="03058AD0" w:rsidR="00454445" w:rsidRPr="00461CD5" w:rsidRDefault="00454445" w:rsidP="00380ED9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hanging="75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Wie ben ik </w:t>
      </w:r>
    </w:p>
    <w:p w14:paraId="5EDA39B9" w14:textId="1F4749A2" w:rsidR="00454445" w:rsidRDefault="79D46F14" w:rsidP="00380ED9">
      <w:pPr>
        <w:pStyle w:val="Lijstalinea"/>
        <w:spacing w:before="100" w:beforeAutospacing="1" w:after="100" w:afterAutospacing="1" w:line="240" w:lineRule="auto"/>
        <w:ind w:left="1428" w:firstLine="696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79D46F14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- kinderen kennen hun eigen lichaam</w:t>
      </w:r>
      <w:r w:rsidR="00461CD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.</w:t>
      </w:r>
    </w:p>
    <w:p w14:paraId="74E55F6C" w14:textId="7496CFB2" w:rsidR="00454445" w:rsidRDefault="00454445" w:rsidP="00380ED9">
      <w:pPr>
        <w:pStyle w:val="Lijstalinea"/>
        <w:spacing w:before="100" w:beforeAutospacing="1" w:after="100" w:afterAutospacing="1" w:line="240" w:lineRule="auto"/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kinderen krijgen inzicht in verschillen en overeenkomsten in lichaamskenmerken</w:t>
      </w:r>
      <w:r w:rsid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.</w:t>
      </w:r>
    </w:p>
    <w:p w14:paraId="61A52FB1" w14:textId="36CE86B4" w:rsidR="00454445" w:rsidRDefault="00454445" w:rsidP="00380ED9">
      <w:pPr>
        <w:pStyle w:val="Lijstalinea"/>
        <w:spacing w:before="100" w:beforeAutospacing="1" w:after="100" w:afterAutospacing="1" w:line="240" w:lineRule="auto"/>
        <w:ind w:left="1428" w:firstLine="696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kinderen leren dat ieder lichaam speciaal en uniek is</w:t>
      </w:r>
      <w:r w:rsid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.</w:t>
      </w:r>
    </w:p>
    <w:p w14:paraId="2A528117" w14:textId="59BF1E06" w:rsidR="00454445" w:rsidRDefault="00454445" w:rsidP="00380ED9">
      <w:pPr>
        <w:pStyle w:val="Lijstalinea"/>
        <w:spacing w:before="100" w:beforeAutospacing="1" w:after="100" w:afterAutospacing="1" w:line="240" w:lineRule="auto"/>
        <w:ind w:left="1428" w:firstLine="696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kinderen zijn zich bewust van hun eigen ik</w:t>
      </w:r>
      <w:r w:rsid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.</w:t>
      </w:r>
    </w:p>
    <w:p w14:paraId="73EBA4FA" w14:textId="2EEB7E4E" w:rsidR="00454445" w:rsidRDefault="00454445" w:rsidP="00380ED9">
      <w:pPr>
        <w:pStyle w:val="Lijstalinea"/>
        <w:spacing w:before="100" w:beforeAutospacing="1" w:after="100" w:afterAutospacing="1" w:line="240" w:lineRule="auto"/>
        <w:ind w:left="1428" w:firstLine="696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kinderen leren onderlinge verschillen te respecteren.</w:t>
      </w:r>
      <w:r w:rsidR="00380ED9">
        <w:rPr>
          <w:rFonts w:ascii="Arial" w:hAnsi="Arial" w:cs="Arial"/>
          <w:color w:val="000000" w:themeColor="text1"/>
          <w:sz w:val="20"/>
          <w:szCs w:val="18"/>
          <w:lang w:eastAsia="nl-NL"/>
        </w:rPr>
        <w:br/>
      </w:r>
    </w:p>
    <w:p w14:paraId="1E8A9DAF" w14:textId="5E1C1800" w:rsidR="00454445" w:rsidRPr="00461CD5" w:rsidRDefault="79D46F14" w:rsidP="00380ED9">
      <w:pPr>
        <w:pStyle w:val="Lijstalinea"/>
        <w:numPr>
          <w:ilvl w:val="0"/>
          <w:numId w:val="9"/>
        </w:numPr>
        <w:spacing w:before="100" w:beforeAutospacing="1" w:after="100" w:afterAutospacing="1" w:line="240" w:lineRule="auto"/>
        <w:ind w:hanging="75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461CD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In je blootje</w:t>
      </w:r>
    </w:p>
    <w:p w14:paraId="46D00855" w14:textId="02AA48FF" w:rsidR="00454445" w:rsidRDefault="00454445" w:rsidP="00380ED9">
      <w:pPr>
        <w:pStyle w:val="Lijstalinea"/>
        <w:spacing w:before="100" w:beforeAutospacing="1" w:after="100" w:afterAutospacing="1" w:line="240" w:lineRule="auto"/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- kinderen weten dat er regels en gewoontes bestaand rondom bloot </w:t>
      </w:r>
      <w:r w:rsid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zijn en privacy.</w:t>
      </w:r>
    </w:p>
    <w:p w14:paraId="5FB144EC" w14:textId="1D43EA1C" w:rsidR="00380ED9" w:rsidRDefault="00454445" w:rsidP="00380ED9">
      <w:pPr>
        <w:pStyle w:val="Lijstalinea"/>
        <w:spacing w:before="100" w:beforeAutospacing="1" w:after="100" w:afterAutospacing="1" w:line="240" w:lineRule="auto"/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kinderen weten dat de gewoontes en regels per situatie kunnen verschillen</w:t>
      </w:r>
      <w:r w:rsidR="00A01792"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 en respecteren dat</w:t>
      </w: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. </w:t>
      </w:r>
      <w:r w:rsidR="00380ED9">
        <w:rPr>
          <w:rFonts w:ascii="Arial" w:hAnsi="Arial" w:cs="Arial"/>
          <w:color w:val="000000" w:themeColor="text1"/>
          <w:sz w:val="20"/>
          <w:szCs w:val="18"/>
          <w:lang w:eastAsia="nl-NL"/>
        </w:rPr>
        <w:br/>
      </w:r>
    </w:p>
    <w:p w14:paraId="12119D47" w14:textId="77777777" w:rsidR="00380ED9" w:rsidRPr="00380ED9" w:rsidRDefault="00380ED9" w:rsidP="00380ED9">
      <w:pPr>
        <w:pStyle w:val="Lijstalinea"/>
        <w:numPr>
          <w:ilvl w:val="0"/>
          <w:numId w:val="9"/>
        </w:numPr>
        <w:spacing w:before="100" w:beforeAutospacing="1" w:after="100" w:afterAutospacing="1" w:line="240" w:lineRule="auto"/>
        <w:ind w:hanging="75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380ED9">
        <w:rPr>
          <w:rStyle w:val="normaltextrun"/>
          <w:rFonts w:ascii="Arial" w:hAnsi="Arial" w:cs="Arial"/>
          <w:color w:val="000000"/>
          <w:sz w:val="20"/>
          <w:szCs w:val="20"/>
        </w:rPr>
        <w:t>Jongens en meisjes</w:t>
      </w:r>
      <w:r w:rsidRPr="00380ED9">
        <w:rPr>
          <w:rStyle w:val="eop"/>
          <w:rFonts w:ascii="Arial" w:hAnsi="Arial" w:cs="Arial"/>
          <w:sz w:val="20"/>
          <w:szCs w:val="20"/>
        </w:rPr>
        <w:t> </w:t>
      </w:r>
    </w:p>
    <w:p w14:paraId="14F095DF" w14:textId="61F1BDF7" w:rsidR="00380ED9" w:rsidRPr="00380ED9" w:rsidRDefault="00380ED9" w:rsidP="00380ED9">
      <w:pPr>
        <w:pStyle w:val="Lijstalinea"/>
        <w:spacing w:before="100" w:beforeAutospacing="1" w:after="100" w:afterAutospacing="1" w:line="240" w:lineRule="auto"/>
        <w:ind w:left="2115"/>
        <w:textAlignment w:val="baseline"/>
        <w:rPr>
          <w:rFonts w:ascii="Segoe UI" w:hAnsi="Segoe UI" w:cs="Segoe UI"/>
          <w:sz w:val="18"/>
          <w:szCs w:val="18"/>
        </w:rPr>
      </w:pPr>
      <w:r w:rsidRPr="00380ED9">
        <w:rPr>
          <w:rStyle w:val="normaltextrun"/>
          <w:rFonts w:ascii="Arial" w:hAnsi="Arial" w:cs="Arial"/>
          <w:color w:val="000000"/>
          <w:sz w:val="20"/>
          <w:szCs w:val="20"/>
        </w:rPr>
        <w:t>- kinderen worden zich bewust van lichamelijke verschillen tussen jongens en meisjes.</w:t>
      </w:r>
      <w:r w:rsidRPr="00380ED9">
        <w:rPr>
          <w:rStyle w:val="eop"/>
          <w:rFonts w:ascii="Arial" w:hAnsi="Arial" w:cs="Arial"/>
          <w:sz w:val="20"/>
          <w:szCs w:val="20"/>
        </w:rPr>
        <w:t> </w:t>
      </w:r>
    </w:p>
    <w:p w14:paraId="6CB255F7" w14:textId="77777777" w:rsidR="00380ED9" w:rsidRDefault="00380ED9" w:rsidP="00380ED9">
      <w:pPr>
        <w:pStyle w:val="paragraph"/>
        <w:ind w:left="2115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- kinderen leren nadenken over sekse-stereotiep gedrag van jongens en meisjes in de media.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73575E" w14:textId="35DFFA82" w:rsidR="00380ED9" w:rsidRDefault="00380ED9" w:rsidP="00380ED9">
      <w:pPr>
        <w:pStyle w:val="paragraph"/>
        <w:ind w:left="2115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- kinderen leren dat jongens en meisjes verschillend zijn, maar wel gelijkwaardig.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E94C55B" w14:textId="5F94E9AA" w:rsidR="00454445" w:rsidRPr="00461CD5" w:rsidRDefault="00461CD5" w:rsidP="00380ED9">
      <w:pPr>
        <w:spacing w:before="100" w:beforeAutospacing="1" w:after="100" w:afterAutospacing="1" w:line="240" w:lineRule="auto"/>
        <w:ind w:firstLine="708"/>
        <w:contextualSpacing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  <w:r w:rsidRPr="00461CD5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- S</w:t>
      </w:r>
      <w:r w:rsidR="00454445" w:rsidRPr="00461CD5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ociale en emotionele ontwikkeling</w:t>
      </w:r>
    </w:p>
    <w:p w14:paraId="7C63F073" w14:textId="517F7B46" w:rsidR="00454445" w:rsidRPr="00461CD5" w:rsidRDefault="00461CD5" w:rsidP="00380ED9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ind w:hanging="75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461CD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Ik vind jou lief</w:t>
      </w:r>
    </w:p>
    <w:p w14:paraId="14072A34" w14:textId="34851F32" w:rsidR="00461CD5" w:rsidRPr="00461CD5" w:rsidRDefault="00454445" w:rsidP="00380ED9">
      <w:pPr>
        <w:spacing w:before="100" w:beforeAutospacing="1" w:after="100" w:afterAutospacing="1" w:line="240" w:lineRule="auto"/>
        <w:ind w:left="2124"/>
        <w:contextualSpacing/>
        <w:rPr>
          <w:rFonts w:ascii="Arial" w:hAnsi="Arial" w:cs="Arial"/>
          <w:sz w:val="20"/>
        </w:rPr>
      </w:pPr>
      <w:r w:rsidRPr="00461CD5">
        <w:rPr>
          <w:rFonts w:ascii="Arial" w:hAnsi="Arial" w:cs="Arial"/>
          <w:sz w:val="20"/>
        </w:rPr>
        <w:t xml:space="preserve">- </w:t>
      </w:r>
      <w:r w:rsidR="00461CD5" w:rsidRPr="00461CD5">
        <w:rPr>
          <w:rFonts w:ascii="Arial" w:hAnsi="Arial" w:cs="Arial"/>
          <w:sz w:val="20"/>
        </w:rPr>
        <w:t>De leerlingen leren verschillende manieren kennen om gevoelens van liefde of affectie uit te drukken.</w:t>
      </w:r>
      <w:r w:rsidR="00461CD5" w:rsidRPr="00461CD5">
        <w:rPr>
          <w:rFonts w:ascii="Arial" w:hAnsi="Arial" w:cs="Arial"/>
          <w:sz w:val="20"/>
        </w:rPr>
        <w:br/>
      </w:r>
      <w:r w:rsidR="007C0256" w:rsidRPr="00461CD5">
        <w:rPr>
          <w:rFonts w:ascii="Arial" w:hAnsi="Arial" w:cs="Arial"/>
          <w:sz w:val="20"/>
        </w:rPr>
        <w:t xml:space="preserve">- </w:t>
      </w:r>
      <w:r w:rsidR="00461CD5" w:rsidRPr="00461CD5">
        <w:rPr>
          <w:rFonts w:ascii="Arial" w:hAnsi="Arial" w:cs="Arial"/>
          <w:sz w:val="20"/>
        </w:rPr>
        <w:t>De leerlingen leren onderscheid te maken tussen</w:t>
      </w:r>
      <w:r w:rsidR="00461CD5">
        <w:rPr>
          <w:rFonts w:ascii="Arial" w:hAnsi="Arial" w:cs="Arial"/>
          <w:sz w:val="20"/>
        </w:rPr>
        <w:t xml:space="preserve"> </w:t>
      </w:r>
      <w:r w:rsidR="00461CD5" w:rsidRPr="00461CD5">
        <w:rPr>
          <w:rFonts w:ascii="Arial" w:hAnsi="Arial" w:cs="Arial"/>
          <w:sz w:val="20"/>
        </w:rPr>
        <w:t>prettige en niet prettige contacten en negatieve en</w:t>
      </w:r>
      <w:r w:rsidR="00461CD5">
        <w:rPr>
          <w:rFonts w:ascii="Arial" w:hAnsi="Arial" w:cs="Arial"/>
          <w:sz w:val="20"/>
        </w:rPr>
        <w:t xml:space="preserve"> </w:t>
      </w:r>
      <w:r w:rsidR="00461CD5" w:rsidRPr="00461CD5">
        <w:rPr>
          <w:rFonts w:ascii="Arial" w:hAnsi="Arial" w:cs="Arial"/>
          <w:sz w:val="20"/>
        </w:rPr>
        <w:t>positieve gevoelens voor een ander</w:t>
      </w:r>
      <w:r w:rsidR="00461CD5">
        <w:rPr>
          <w:rFonts w:ascii="Arial" w:hAnsi="Arial" w:cs="Arial"/>
          <w:sz w:val="20"/>
        </w:rPr>
        <w:t>.</w:t>
      </w:r>
      <w:r w:rsidR="00461CD5">
        <w:rPr>
          <w:rFonts w:ascii="Arial" w:hAnsi="Arial" w:cs="Arial"/>
          <w:sz w:val="20"/>
        </w:rPr>
        <w:br/>
      </w:r>
      <w:r w:rsidR="00461CD5" w:rsidRPr="00461CD5">
        <w:rPr>
          <w:rFonts w:ascii="Arial" w:hAnsi="Arial" w:cs="Arial"/>
          <w:sz w:val="20"/>
        </w:rPr>
        <w:t>- De leerlingen weten welke manieren er zijn om iemand</w:t>
      </w:r>
      <w:r w:rsidR="00461CD5">
        <w:rPr>
          <w:rFonts w:ascii="Arial" w:hAnsi="Arial" w:cs="Arial"/>
          <w:sz w:val="20"/>
        </w:rPr>
        <w:t xml:space="preserve"> </w:t>
      </w:r>
      <w:r w:rsidR="00461CD5" w:rsidRPr="00461CD5">
        <w:rPr>
          <w:rFonts w:ascii="Arial" w:hAnsi="Arial" w:cs="Arial"/>
          <w:sz w:val="20"/>
        </w:rPr>
        <w:t>te laten merken dat je ze aardig of lief vindt.</w:t>
      </w:r>
    </w:p>
    <w:p w14:paraId="632451B6" w14:textId="7791A956" w:rsidR="007C0256" w:rsidRPr="00461CD5" w:rsidRDefault="00454445" w:rsidP="00380ED9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ind w:hanging="75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 w:rsidRP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Bij ons thuis</w:t>
      </w:r>
    </w:p>
    <w:p w14:paraId="2A1A3C02" w14:textId="1B42B2F4" w:rsidR="007C0256" w:rsidRDefault="007C0256" w:rsidP="00380ED9">
      <w:pPr>
        <w:pStyle w:val="Lijstalinea"/>
        <w:spacing w:before="100" w:beforeAutospacing="1" w:after="100" w:afterAutospacing="1" w:line="240" w:lineRule="auto"/>
        <w:ind w:left="2124"/>
        <w:rPr>
          <w:rFonts w:ascii="Arial" w:hAnsi="Arial" w:cs="Arial"/>
          <w:color w:val="000000" w:themeColor="text1"/>
          <w:sz w:val="20"/>
          <w:szCs w:val="18"/>
          <w:lang w:eastAsia="nl-NL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>- de kinderen krijgen inzicht in verschillende gezinssamenstellingen</w:t>
      </w:r>
      <w:r w:rsidR="00461CD5">
        <w:rPr>
          <w:rFonts w:ascii="Arial" w:hAnsi="Arial" w:cs="Arial"/>
          <w:color w:val="000000" w:themeColor="text1"/>
          <w:sz w:val="20"/>
          <w:szCs w:val="18"/>
          <w:lang w:eastAsia="nl-NL"/>
        </w:rPr>
        <w:t>.</w:t>
      </w:r>
    </w:p>
    <w:p w14:paraId="23DCF97C" w14:textId="3B8B9B09" w:rsidR="00A01792" w:rsidRDefault="007C0256" w:rsidP="00380ED9">
      <w:pPr>
        <w:pStyle w:val="Lijstalinea"/>
        <w:spacing w:before="100" w:beforeAutospacing="1" w:after="100" w:afterAutospacing="1" w:line="240" w:lineRule="auto"/>
        <w:ind w:left="2124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  <w:szCs w:val="18"/>
          <w:lang w:eastAsia="nl-NL"/>
        </w:rPr>
        <w:t xml:space="preserve">- de kinderen leren deze verschillen te respecteren. </w:t>
      </w:r>
      <w:r w:rsidR="00A01792">
        <w:rPr>
          <w:rFonts w:ascii="Arial" w:hAnsi="Arial" w:cs="Arial"/>
          <w:color w:val="000000" w:themeColor="text1"/>
          <w:sz w:val="20"/>
          <w:szCs w:val="18"/>
          <w:lang w:eastAsia="nl-NL"/>
        </w:rPr>
        <w:br/>
      </w:r>
      <w:r w:rsidR="00A01792" w:rsidRPr="00A01792">
        <w:rPr>
          <w:rFonts w:ascii="Arial" w:hAnsi="Arial" w:cs="Arial"/>
          <w:sz w:val="20"/>
        </w:rPr>
        <w:t xml:space="preserve">- </w:t>
      </w:r>
      <w:r w:rsidR="00A01792">
        <w:rPr>
          <w:rFonts w:ascii="Arial" w:hAnsi="Arial" w:cs="Arial"/>
          <w:sz w:val="20"/>
        </w:rPr>
        <w:t>d</w:t>
      </w:r>
      <w:r w:rsidR="00A01792" w:rsidRPr="00A01792">
        <w:rPr>
          <w:rFonts w:ascii="Arial" w:hAnsi="Arial" w:cs="Arial"/>
          <w:sz w:val="20"/>
        </w:rPr>
        <w:t>e leerlingen leren dat ieder gezin andere gewoontes</w:t>
      </w:r>
      <w:r w:rsidR="00A01792">
        <w:rPr>
          <w:rFonts w:ascii="Arial" w:hAnsi="Arial" w:cs="Arial"/>
          <w:sz w:val="20"/>
        </w:rPr>
        <w:t xml:space="preserve"> </w:t>
      </w:r>
      <w:r w:rsidR="00A01792" w:rsidRPr="00A01792">
        <w:rPr>
          <w:rFonts w:ascii="Arial" w:hAnsi="Arial" w:cs="Arial"/>
          <w:sz w:val="20"/>
        </w:rPr>
        <w:t>en gebruiken heeft</w:t>
      </w:r>
      <w:r w:rsidR="00380ED9">
        <w:rPr>
          <w:rFonts w:ascii="Arial" w:hAnsi="Arial" w:cs="Arial"/>
          <w:sz w:val="20"/>
        </w:rPr>
        <w:t>.</w:t>
      </w:r>
    </w:p>
    <w:p w14:paraId="3795699F" w14:textId="77777777" w:rsidR="00380ED9" w:rsidRPr="00380ED9" w:rsidRDefault="00380ED9" w:rsidP="00380ED9">
      <w:pPr>
        <w:numPr>
          <w:ilvl w:val="0"/>
          <w:numId w:val="12"/>
        </w:numPr>
        <w:spacing w:before="100" w:beforeAutospacing="1" w:after="100" w:afterAutospacing="1" w:line="240" w:lineRule="auto"/>
        <w:ind w:left="1065" w:firstLine="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380E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Wij zijn vriendjes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A01B78C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 De leerlingen krijgen inzicht in de betekenis en het belang van vriendschap en vriendschapsrelaties.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 De leerlingen weten dat ze vriendschap kunnen sluiten met kinderen die anders zijn dan henzelf. </w:t>
      </w:r>
    </w:p>
    <w:p w14:paraId="5C869963" w14:textId="017FD6C6" w:rsidR="00380ED9" w:rsidRPr="00380ED9" w:rsidRDefault="00380ED9" w:rsidP="00380ED9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0"/>
        </w:rPr>
      </w:pPr>
    </w:p>
    <w:p w14:paraId="2A212B99" w14:textId="77777777" w:rsidR="00380ED9" w:rsidRDefault="00380ED9" w:rsidP="00380ED9">
      <w:pPr>
        <w:spacing w:line="240" w:lineRule="auto"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br w:type="page"/>
      </w:r>
    </w:p>
    <w:p w14:paraId="210C550E" w14:textId="18E87D72" w:rsidR="00454445" w:rsidRDefault="00461CD5" w:rsidP="00380ED9">
      <w:pPr>
        <w:spacing w:before="100" w:beforeAutospacing="1" w:after="100" w:afterAutospacing="1" w:line="240" w:lineRule="auto"/>
        <w:ind w:firstLine="708"/>
        <w:contextualSpacing/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</w:pPr>
      <w:r w:rsidRPr="00461CD5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lastRenderedPageBreak/>
        <w:t>- S</w:t>
      </w:r>
      <w:r w:rsidR="00454445" w:rsidRPr="00461CD5">
        <w:rPr>
          <w:rFonts w:ascii="Arial" w:eastAsia="Arial" w:hAnsi="Arial" w:cs="Arial"/>
          <w:b/>
          <w:color w:val="000000" w:themeColor="text1"/>
          <w:sz w:val="20"/>
          <w:szCs w:val="20"/>
          <w:lang w:eastAsia="nl-NL"/>
        </w:rPr>
        <w:t>eksuele weerbaarheid</w:t>
      </w:r>
    </w:p>
    <w:p w14:paraId="6AFC9C79" w14:textId="0383AAA5" w:rsidR="00461CD5" w:rsidRPr="00461CD5" w:rsidRDefault="00461CD5" w:rsidP="00380ED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 w:rsidRPr="00461CD5"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>Kriebel de kriebel</w:t>
      </w:r>
    </w:p>
    <w:p w14:paraId="14AF3C96" w14:textId="51AF0405" w:rsidR="00380ED9" w:rsidRDefault="00461CD5" w:rsidP="00380ED9">
      <w:pPr>
        <w:spacing w:before="100" w:beforeAutospacing="1" w:after="100" w:afterAutospacing="1" w:line="240" w:lineRule="auto"/>
        <w:ind w:left="212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461CD5">
        <w:rPr>
          <w:rFonts w:ascii="Arial" w:hAnsi="Arial" w:cs="Arial"/>
          <w:sz w:val="20"/>
        </w:rPr>
        <w:t>De leerlingen worden zich bewust van positieve en</w:t>
      </w:r>
      <w:r>
        <w:rPr>
          <w:rFonts w:ascii="Arial" w:hAnsi="Arial" w:cs="Arial"/>
          <w:sz w:val="20"/>
        </w:rPr>
        <w:t xml:space="preserve"> </w:t>
      </w:r>
      <w:r w:rsidRPr="00461CD5">
        <w:rPr>
          <w:rFonts w:ascii="Arial" w:hAnsi="Arial" w:cs="Arial"/>
          <w:sz w:val="20"/>
        </w:rPr>
        <w:t>negatieve gevoelens bij het aanraken en voelen van</w:t>
      </w:r>
      <w:r>
        <w:rPr>
          <w:rFonts w:ascii="Arial" w:hAnsi="Arial" w:cs="Arial"/>
          <w:sz w:val="20"/>
        </w:rPr>
        <w:t xml:space="preserve"> </w:t>
      </w:r>
      <w:r w:rsidRPr="00461CD5">
        <w:rPr>
          <w:rFonts w:ascii="Arial" w:hAnsi="Arial" w:cs="Arial"/>
          <w:sz w:val="20"/>
        </w:rPr>
        <w:t>verschillende voorwerpen en (bepaalde delen) van hun</w:t>
      </w:r>
      <w:r>
        <w:rPr>
          <w:rFonts w:ascii="Arial" w:hAnsi="Arial" w:cs="Arial"/>
          <w:sz w:val="20"/>
        </w:rPr>
        <w:t xml:space="preserve"> </w:t>
      </w:r>
      <w:r w:rsidRPr="00461CD5">
        <w:rPr>
          <w:rFonts w:ascii="Arial" w:hAnsi="Arial" w:cs="Arial"/>
          <w:sz w:val="20"/>
        </w:rPr>
        <w:t>lichaam.</w:t>
      </w:r>
      <w:r>
        <w:rPr>
          <w:rFonts w:ascii="Arial" w:hAnsi="Arial" w:cs="Arial"/>
          <w:sz w:val="20"/>
        </w:rPr>
        <w:br/>
        <w:t xml:space="preserve">- </w:t>
      </w:r>
      <w:r w:rsidRPr="00461CD5">
        <w:rPr>
          <w:rFonts w:ascii="Arial" w:hAnsi="Arial" w:cs="Arial"/>
          <w:sz w:val="20"/>
        </w:rPr>
        <w:t>De leerlingen kunnen aan de andere kinderen laten zien</w:t>
      </w:r>
      <w:r>
        <w:rPr>
          <w:rFonts w:ascii="Arial" w:hAnsi="Arial" w:cs="Arial"/>
          <w:sz w:val="20"/>
        </w:rPr>
        <w:t xml:space="preserve"> </w:t>
      </w:r>
      <w:r w:rsidRPr="00461CD5">
        <w:rPr>
          <w:rFonts w:ascii="Arial" w:hAnsi="Arial" w:cs="Arial"/>
          <w:sz w:val="20"/>
        </w:rPr>
        <w:t>wanneer ze een aanraking fijn of niet fijn vinden.</w:t>
      </w:r>
      <w:r>
        <w:rPr>
          <w:rFonts w:ascii="Arial" w:hAnsi="Arial" w:cs="Arial"/>
          <w:sz w:val="20"/>
        </w:rPr>
        <w:t xml:space="preserve"> </w:t>
      </w:r>
    </w:p>
    <w:p w14:paraId="423A1AD8" w14:textId="77777777" w:rsidR="00380ED9" w:rsidRDefault="00380ED9" w:rsidP="00380ED9">
      <w:pPr>
        <w:spacing w:before="100" w:beforeAutospacing="1" w:after="100" w:afterAutospacing="1" w:line="240" w:lineRule="auto"/>
        <w:ind w:left="2124"/>
        <w:contextualSpacing/>
        <w:rPr>
          <w:rFonts w:ascii="Arial" w:hAnsi="Arial" w:cs="Arial"/>
          <w:sz w:val="20"/>
        </w:rPr>
      </w:pPr>
    </w:p>
    <w:p w14:paraId="71116315" w14:textId="77777777" w:rsidR="00380ED9" w:rsidRPr="00380ED9" w:rsidRDefault="00380ED9" w:rsidP="00380ED9">
      <w:pPr>
        <w:numPr>
          <w:ilvl w:val="0"/>
          <w:numId w:val="13"/>
        </w:numPr>
        <w:spacing w:before="100" w:beforeAutospacing="1" w:after="100" w:afterAutospacing="1" w:line="240" w:lineRule="auto"/>
        <w:ind w:left="1065" w:firstLine="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Wat voelt fijn en wat niet </w:t>
      </w:r>
    </w:p>
    <w:p w14:paraId="431319D6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 kinderen leren dat iedereen eigen wensen en grenzen heeft. </w:t>
      </w:r>
    </w:p>
    <w:p w14:paraId="4ED2EE4C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 kinderen krijgen inzicht in prettige en minder prettige aanrakingen </w:t>
      </w:r>
    </w:p>
    <w:p w14:paraId="0D0CC55C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 kinderen leren grenzen en wensen in verschillende situaties te respecteren.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 kinderen zijn zich ervan bewust dat wat je fijn of niet fijn vindt per situatie en per persoon kan verschillen </w:t>
      </w:r>
    </w:p>
    <w:p w14:paraId="3DFC158A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AD3350A" w14:textId="77777777" w:rsidR="00380ED9" w:rsidRPr="00380ED9" w:rsidRDefault="00380ED9" w:rsidP="00380ED9">
      <w:pPr>
        <w:numPr>
          <w:ilvl w:val="0"/>
          <w:numId w:val="14"/>
        </w:numPr>
        <w:spacing w:before="100" w:beforeAutospacing="1" w:after="100" w:afterAutospacing="1" w:line="240" w:lineRule="auto"/>
        <w:ind w:left="1065" w:firstLine="0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Hoe zeg ik nee </w:t>
      </w:r>
    </w:p>
    <w:p w14:paraId="63A6754E" w14:textId="77777777" w:rsidR="00380ED9" w:rsidRPr="00380ED9" w:rsidRDefault="00380ED9" w:rsidP="00380ED9">
      <w:pPr>
        <w:spacing w:before="100" w:beforeAutospacing="1" w:after="100" w:afterAutospacing="1" w:line="240" w:lineRule="auto"/>
        <w:ind w:left="2115"/>
        <w:contextualSpacing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 De leerlingen leren nee zeggen op verschillende manieren.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 De leerlingen weten dat ze onprettige aanrakingen mogen weigeren.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 De leerlingen weten bij wie ze hulp kunnen vragen in onprettige situaties.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 De leerlingen leren te luisteren als anderen nee zeggen.</w:t>
      </w:r>
    </w:p>
    <w:p w14:paraId="22828D11" w14:textId="1628531A" w:rsidR="007C0256" w:rsidRDefault="007C0256" w:rsidP="00380ED9">
      <w:pPr>
        <w:spacing w:before="100" w:beforeAutospacing="1" w:after="100" w:afterAutospacing="1" w:line="240" w:lineRule="auto"/>
        <w:ind w:firstLine="708"/>
        <w:contextualSpacing/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  <w:r>
        <w:rPr>
          <w:rFonts w:ascii="Arial" w:eastAsia="Arial" w:hAnsi="Arial" w:cs="Arial"/>
          <w:color w:val="000000" w:themeColor="text1"/>
          <w:sz w:val="20"/>
          <w:szCs w:val="20"/>
          <w:lang w:eastAsia="nl-NL"/>
        </w:rPr>
        <w:tab/>
      </w:r>
    </w:p>
    <w:p w14:paraId="48E2673A" w14:textId="77777777" w:rsidR="00380ED9" w:rsidRPr="00380ED9" w:rsidRDefault="00380ED9" w:rsidP="00380ED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- Voortplanting en gezinsvorming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09EF1B7" w14:textId="77777777" w:rsidR="00380ED9" w:rsidRPr="00380ED9" w:rsidRDefault="00380ED9" w:rsidP="00380ED9">
      <w:pPr>
        <w:numPr>
          <w:ilvl w:val="0"/>
          <w:numId w:val="15"/>
        </w:numPr>
        <w:spacing w:after="0" w:line="240" w:lineRule="auto"/>
        <w:ind w:left="1065" w:firstLine="0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380ED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Hoe worden kindjes geboren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5CABC48F" w14:textId="77777777" w:rsidR="00380ED9" w:rsidRPr="00380ED9" w:rsidRDefault="00380ED9" w:rsidP="00380ED9">
      <w:pPr>
        <w:spacing w:after="0" w:line="240" w:lineRule="auto"/>
        <w:ind w:left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Arial" w:eastAsia="Times New Roman" w:hAnsi="Arial" w:cs="Arial"/>
          <w:sz w:val="20"/>
          <w:szCs w:val="20"/>
          <w:lang w:eastAsia="nl-NL"/>
        </w:rPr>
        <w:t>- De leerlingen weten meer over de zwangerschap en geboorte van een baby </w:t>
      </w:r>
      <w:r w:rsidRPr="00380ED9">
        <w:rPr>
          <w:rFonts w:ascii="Arial" w:eastAsia="Times New Roman" w:hAnsi="Arial" w:cs="Arial"/>
          <w:sz w:val="20"/>
          <w:szCs w:val="20"/>
          <w:lang w:eastAsia="nl-NL"/>
        </w:rPr>
        <w:br/>
        <w:t>- De leerlingen weten hoe een baby in de buik groeit en eruit ziet  </w:t>
      </w:r>
    </w:p>
    <w:p w14:paraId="44A07BF0" w14:textId="77777777" w:rsidR="00380ED9" w:rsidRPr="00380ED9" w:rsidRDefault="00380ED9" w:rsidP="00380ED9">
      <w:pPr>
        <w:spacing w:after="0" w:line="240" w:lineRule="auto"/>
        <w:ind w:left="21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380ED9">
        <w:rPr>
          <w:rFonts w:ascii="Verdana" w:eastAsia="Times New Roman" w:hAnsi="Verdana" w:cs="Segoe UI"/>
          <w:lang w:eastAsia="nl-NL"/>
        </w:rPr>
        <w:t> </w:t>
      </w:r>
    </w:p>
    <w:p w14:paraId="565A5185" w14:textId="6CB3A9F9" w:rsidR="537FCDCC" w:rsidRDefault="537FCDCC" w:rsidP="00380ED9">
      <w:pPr>
        <w:spacing w:before="100" w:beforeAutospacing="1" w:after="100" w:afterAutospacing="1" w:line="240" w:lineRule="auto"/>
        <w:ind w:firstLine="708"/>
        <w:contextualSpacing/>
      </w:pPr>
    </w:p>
    <w:p w14:paraId="40F4C22A" w14:textId="77777777" w:rsidR="006C6AFB" w:rsidRPr="006C6AFB" w:rsidRDefault="006C6AFB" w:rsidP="00380ED9">
      <w:pPr>
        <w:pStyle w:val="Geenafstand"/>
        <w:spacing w:before="100" w:beforeAutospacing="1" w:after="100" w:afterAutospacing="1"/>
        <w:ind w:left="2130"/>
        <w:contextualSpacing/>
        <w:rPr>
          <w:rFonts w:ascii="Verdana" w:hAnsi="Verdana"/>
          <w:szCs w:val="24"/>
        </w:rPr>
      </w:pPr>
    </w:p>
    <w:sectPr w:rsidR="006C6AFB" w:rsidRPr="006C6AFB" w:rsidSect="00E92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6F0"/>
    <w:multiLevelType w:val="multilevel"/>
    <w:tmpl w:val="33ACA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C5028"/>
    <w:multiLevelType w:val="hybridMultilevel"/>
    <w:tmpl w:val="8A64B37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E7D5059"/>
    <w:multiLevelType w:val="hybridMultilevel"/>
    <w:tmpl w:val="4F6AE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FD8"/>
    <w:multiLevelType w:val="hybridMultilevel"/>
    <w:tmpl w:val="5D5AC1B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6A64FCD"/>
    <w:multiLevelType w:val="hybridMultilevel"/>
    <w:tmpl w:val="46B048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59692D"/>
    <w:multiLevelType w:val="hybridMultilevel"/>
    <w:tmpl w:val="9F6C6F7A"/>
    <w:lvl w:ilvl="0" w:tplc="6718891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43310B0"/>
    <w:multiLevelType w:val="multilevel"/>
    <w:tmpl w:val="DBC82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53540"/>
    <w:multiLevelType w:val="hybridMultilevel"/>
    <w:tmpl w:val="3722A23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75072B"/>
    <w:multiLevelType w:val="multilevel"/>
    <w:tmpl w:val="630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0173E"/>
    <w:multiLevelType w:val="hybridMultilevel"/>
    <w:tmpl w:val="A6A8F70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E82047"/>
    <w:multiLevelType w:val="multilevel"/>
    <w:tmpl w:val="0102F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C38BF"/>
    <w:multiLevelType w:val="hybridMultilevel"/>
    <w:tmpl w:val="82DC9D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655AEE"/>
    <w:multiLevelType w:val="hybridMultilevel"/>
    <w:tmpl w:val="D1A09DD8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0396B"/>
    <w:multiLevelType w:val="multilevel"/>
    <w:tmpl w:val="F97E0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400D1"/>
    <w:multiLevelType w:val="hybridMultilevel"/>
    <w:tmpl w:val="3CD6717A"/>
    <w:lvl w:ilvl="0" w:tplc="DEBEA12A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440BF"/>
    <w:rsid w:val="00082F5D"/>
    <w:rsid w:val="000936F8"/>
    <w:rsid w:val="000D275D"/>
    <w:rsid w:val="000E377B"/>
    <w:rsid w:val="00190CE6"/>
    <w:rsid w:val="001B6C16"/>
    <w:rsid w:val="001E1806"/>
    <w:rsid w:val="002207B6"/>
    <w:rsid w:val="00260CAB"/>
    <w:rsid w:val="00272C82"/>
    <w:rsid w:val="002F7B17"/>
    <w:rsid w:val="00380ED9"/>
    <w:rsid w:val="003E036B"/>
    <w:rsid w:val="0041598B"/>
    <w:rsid w:val="004334DC"/>
    <w:rsid w:val="00454445"/>
    <w:rsid w:val="00461CD5"/>
    <w:rsid w:val="004C4663"/>
    <w:rsid w:val="00577FAD"/>
    <w:rsid w:val="005935EC"/>
    <w:rsid w:val="005F783B"/>
    <w:rsid w:val="006813AB"/>
    <w:rsid w:val="006A1E3B"/>
    <w:rsid w:val="006A2DB6"/>
    <w:rsid w:val="006C6AFB"/>
    <w:rsid w:val="006D0F11"/>
    <w:rsid w:val="006E2054"/>
    <w:rsid w:val="006E5CDA"/>
    <w:rsid w:val="007C0256"/>
    <w:rsid w:val="007C243B"/>
    <w:rsid w:val="007C2E68"/>
    <w:rsid w:val="007F196D"/>
    <w:rsid w:val="00885E46"/>
    <w:rsid w:val="008F66DF"/>
    <w:rsid w:val="00945CFC"/>
    <w:rsid w:val="009B28FD"/>
    <w:rsid w:val="009C2F70"/>
    <w:rsid w:val="00A01792"/>
    <w:rsid w:val="00A97B56"/>
    <w:rsid w:val="00D345EE"/>
    <w:rsid w:val="00DC1514"/>
    <w:rsid w:val="00DF1619"/>
    <w:rsid w:val="00E14F73"/>
    <w:rsid w:val="00E15024"/>
    <w:rsid w:val="00E652FA"/>
    <w:rsid w:val="00E92B42"/>
    <w:rsid w:val="00EF098E"/>
    <w:rsid w:val="1375FEFC"/>
    <w:rsid w:val="14B128E6"/>
    <w:rsid w:val="1629728B"/>
    <w:rsid w:val="16AD53BF"/>
    <w:rsid w:val="19757D08"/>
    <w:rsid w:val="1A0E240C"/>
    <w:rsid w:val="537FCDCC"/>
    <w:rsid w:val="56E25ADC"/>
    <w:rsid w:val="63133903"/>
    <w:rsid w:val="6469CDEF"/>
    <w:rsid w:val="65A5CEE3"/>
    <w:rsid w:val="79D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63B7"/>
  <w15:docId w15:val="{3B9DA596-50ED-4776-9C6F-956FF6B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CFC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Standaard"/>
    <w:rsid w:val="00D3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C2E6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C6A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C6AFB"/>
    <w:pPr>
      <w:ind w:left="720"/>
      <w:contextualSpacing/>
    </w:pPr>
  </w:style>
  <w:style w:type="paragraph" w:customStyle="1" w:styleId="paragraph">
    <w:name w:val="paragraph"/>
    <w:basedOn w:val="Standaard"/>
    <w:rsid w:val="0038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80ED9"/>
  </w:style>
  <w:style w:type="character" w:customStyle="1" w:styleId="eop">
    <w:name w:val="eop"/>
    <w:basedOn w:val="Standaardalinea-lettertype"/>
    <w:rsid w:val="00380ED9"/>
  </w:style>
  <w:style w:type="character" w:customStyle="1" w:styleId="scxw235020791">
    <w:name w:val="scxw235020791"/>
    <w:basedOn w:val="Standaardalinea-lettertype"/>
    <w:rsid w:val="00380ED9"/>
  </w:style>
  <w:style w:type="character" w:customStyle="1" w:styleId="scxw48723255">
    <w:name w:val="scxw48723255"/>
    <w:basedOn w:val="Standaardalinea-lettertype"/>
    <w:rsid w:val="00380ED9"/>
  </w:style>
  <w:style w:type="character" w:customStyle="1" w:styleId="scxw105014691">
    <w:name w:val="scxw105014691"/>
    <w:basedOn w:val="Standaardalinea-lettertype"/>
    <w:rsid w:val="0038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A960B808FFD44920D2F072ED1B559" ma:contentTypeVersion="" ma:contentTypeDescription="Een nieuw document maken." ma:contentTypeScope="" ma:versionID="ac73ebbd5bc778d0887bfb77733103b7">
  <xsd:schema xmlns:xsd="http://www.w3.org/2001/XMLSchema" xmlns:xs="http://www.w3.org/2001/XMLSchema" xmlns:p="http://schemas.microsoft.com/office/2006/metadata/properties" xmlns:ns2="1c20bd7f-3244-45f7-a445-4bf668f91263" xmlns:ns3="d6cda08d-efd6-4314-9a22-30a0ab485775" xmlns:ns4="ee8ae07a-2374-49fb-b5e1-cf42ea82561c" xmlns:ns5="fefec56a-690c-42bc-bc48-81ee687943e1" targetNamespace="http://schemas.microsoft.com/office/2006/metadata/properties" ma:root="true" ma:fieldsID="3a267e673dabee7dd59a950c65c63929" ns2:_="" ns3:_="" ns4:_="" ns5:_="">
    <xsd:import namespace="1c20bd7f-3244-45f7-a445-4bf668f91263"/>
    <xsd:import namespace="d6cda08d-efd6-4314-9a22-30a0ab485775"/>
    <xsd:import namespace="ee8ae07a-2374-49fb-b5e1-cf42ea82561c"/>
    <xsd:import namespace="fefec56a-690c-42bc-bc48-81ee687943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0bd7f-3244-45f7-a445-4bf668f91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08d-efd6-4314-9a22-30a0ab4857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e07a-2374-49fb-b5e1-cf42ea82561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c56a-690c-42bc-bc48-81ee68794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9C301-A180-4387-A19C-8AAEDFBB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0bd7f-3244-45f7-a445-4bf668f91263"/>
    <ds:schemaRef ds:uri="d6cda08d-efd6-4314-9a22-30a0ab485775"/>
    <ds:schemaRef ds:uri="ee8ae07a-2374-49fb-b5e1-cf42ea82561c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CA801-DC64-4F20-B058-0CD32803DCFB}">
  <ds:schemaRefs>
    <ds:schemaRef ds:uri="http://purl.org/dc/terms/"/>
    <ds:schemaRef ds:uri="fefec56a-690c-42bc-bc48-81ee687943e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e8ae07a-2374-49fb-b5e1-cf42ea82561c"/>
    <ds:schemaRef ds:uri="d6cda08d-efd6-4314-9a22-30a0ab485775"/>
    <ds:schemaRef ds:uri="1c20bd7f-3244-45f7-a445-4bf668f9126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B8199-3709-4C5B-BBFD-7288E5FCAC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</dc:creator>
  <cp:lastModifiedBy>Arianne Neven</cp:lastModifiedBy>
  <cp:revision>2</cp:revision>
  <dcterms:created xsi:type="dcterms:W3CDTF">2020-03-09T15:37:00Z</dcterms:created>
  <dcterms:modified xsi:type="dcterms:W3CDTF">2020-03-09T15:37:00Z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0x0101005D2A960B808FFD44920D2F072ED1B559</vt:lpwstr>
  </property>
  <property fmtid="{D5CDD505-2E9C-101B-9397-08002B2CF9AE}" pid="3" name="AuthorIds_UIVersion_4096">
    <vt:lpwstr>27</vt:lpwstr>
  </property>
</Properties>
</file>